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三年级有关数学的设计教案3篇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三年级有关数学的设计教案1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1、理解分数几分之一的具体含义，建立分数的概念。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2、知道分数各部分的名称，会读、写几分之一的分数。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3、培养学生在观察分析和动手操作中，正确地理解分数的概念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初步认识几分之一，会读写几分之一。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教学难点：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理解几分之一的具体含义，建立分数的。初步概念。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教学关键：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使学生理解几分之一的具体含义并形成表象。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教具学具的准备：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纸片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一、创设情境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由分月饼不公平，引出“平均分”;把一个月饼分成大小的不一样的2份，不公平，再次强调“平均分”;把一个月饼平均分成2份，引出“一半”，不能用以前学过的数进行表示，引出课题，并板书课题。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二、探究新知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(一)认识1/2的意义和读、写。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(二)认识1/3的意义。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(三)概括分数的意义并叙述几分之一。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(四)折纸游戏，补充分数的意义。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(五)引出分数的概念。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(六)自学分数的各部分名称并指生汇报。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三、巩固练习(闯关游戏)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第一关：考查分数的读法。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第二关：看图写分数，并说理由。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第三关：判断涂色部分能用分数表示吗?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四、全课总结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这一节课你们都有哪些收获?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五、拓展升华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分数在生活中的运用，以班级人数为例，每个学生是班级人数的几分之一，培养学生的班级荣誉感。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六、布置作业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请同学们下课后观察生活中还有哪些地方可以用分数表示，回家后说给你的爸爸、妈妈听，好吗?
</w:t>
      </w:r>
      <w:r>
        <w:rPr>
          <w:sz w:val="28"/>
          <w:szCs w:val="28"/>
        </w:rPr>
        <w:br/>
      </w:r>
      <w:r>
        <w:rPr>
          <w:sz w:val="28"/>
          <w:szCs w:val="28"/>
        </w:rPr>
        <w:t>三年级有关数学的设计教案2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1、理解并掌握连乘式题的运算顺序，并能正确计算。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2、能结合具体情境进行估算，并解释估算的过程，逐步培养估算的意识和能力。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理解并掌握连乘式题的运算顺序，并能正确计算。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教学难点：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能结合具体情境进行估算，并解释估算的过程，逐步培养估算的意识和能力。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教学用具：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幻灯、挂图、小黑板。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教学设计：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一、情境导入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同学们，你们喜欢和饮料吗?今天我们一起去买一些饮料，希望大家帮帮老师。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二、探索新知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1、请学生独立思考，先自己结合买饮料这个具体情境进行估算。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2、小组中说一说各自的想法，解释各自的估算过程。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3、汇报算法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(1)一箱饮料大约70元，两箱饮料大约140元。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(2)一箱饮料超过60元，两箱饮料就超过100元，但不到200元。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4、学生独自解决共花了多少钱?。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5、小组内交流各自算法。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6、汇报算法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(1)243=72(元)722=144(元)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(2)2432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=(?)2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=(?)(元)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三、拓展应用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1、15471258610245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2、估计你们学校大约有多少人?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3、哪道题的得数大?画。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0+1+2+3+4+5+6+7+8+9()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012346789()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4、156836912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32+173(15+35)6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518710525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5、我每分大约打41个字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(1)小明5分能打多少个字?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(2)一篇稿件共325个字，5分后还剩多少个字每打完?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(3)再打3分，能打完这篇稿件吗?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6、杨树168棵，今年种的松树是杨树的5倍。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(1)今年钟松树多少棵?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(2)杨树和松树共有多少棵?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四、小结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在这节课中，你学会了什么?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五、作业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作业本上的作业。
</w:t>
      </w:r>
      <w:r>
        <w:rPr>
          <w:sz w:val="28"/>
          <w:szCs w:val="28"/>
        </w:rPr>
        <w:br/>
      </w:r>
      <w:r>
        <w:rPr>
          <w:sz w:val="28"/>
          <w:szCs w:val="28"/>
        </w:rPr>
        <w:t>三年级有关数学的设计教案3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1、让学生认识重量单位吨，建立1吨的重量概念。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2、学会换算质量单位。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3、使学生感受到生活中存在这些质量，激发学生的学习兴趣。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认识重量单位吨，建立1吨的重量概念。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教学难点：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学会估计生活中的物体的质量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一、创设情境、探索新知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1、猜一猜物体的质量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(1)老师手里握着一枚胸花，让学生猜一猜，老师手里有什么，并估测它的质量。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(2)、猜一猜老师约有多重。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(3)、再猜一猜一头牛妈妈、一匹马爸爸、一头猪姐姐、一只熊哥哥约重多少千克?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2、讲故事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师：这些动物们都住在美丽的森林村，森林村是在一条河岸上，这条河，河水很清，在河对岸也有一个村庄，这个村庄住着白兔、小猴等动物。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3、认识吨，建立1吨的质量概念。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(1)牛妈妈、马爸爸、猪姐姐、熊哥哥能一起过桥吗?请同学们打开书，翻到第十一页，看第十一页的例6。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(2)各学习小组议一议，这四只动物能一起过桥吗?为什么?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(3)汇报;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4、小结：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(1)吨是比千克大的质量单位。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(2)1吨=1000千克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5、请学生说一说生活中什么东西大约重1吨。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二、单位名称之间的换算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1、让学生独立完成教材中的例7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2、汇报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3、总结单位名称的换算方法。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三、巩固、运用新知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1、让学生说一说用吨作单位的物品有哪些?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2、独立完成练习三的第一题和第二题。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3、指导学生完成做一做的第二题和练习三中的第三题和第四题。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四、全课总结：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说说这节课你认为自己表现得如何，你有什么收获?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